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96"/>
      </w:tblGrid>
      <w:tr w:rsidR="006E2AD7" w:rsidRPr="00A642E8" w:rsidTr="00E66192">
        <w:trPr>
          <w:tblCellSpacing w:w="15" w:type="dxa"/>
        </w:trPr>
        <w:tc>
          <w:tcPr>
            <w:tcW w:w="0" w:type="auto"/>
            <w:shd w:val="clear" w:color="auto" w:fill="FFFFFF"/>
          </w:tcPr>
          <w:p w:rsidR="006E2AD7" w:rsidRPr="006150D0" w:rsidRDefault="006E2AD7" w:rsidP="00BB47E4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el-GR"/>
              </w:rPr>
            </w:pPr>
            <w:r w:rsidRPr="006150D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l-GR"/>
              </w:rPr>
              <w:t>Έναρξη Υποβολής Αιτήσεων Σίτισης Πρωτοετών Φοιτητών</w:t>
            </w:r>
          </w:p>
          <w:p w:rsidR="006E2AD7" w:rsidRPr="000327B9" w:rsidRDefault="006E2AD7" w:rsidP="00BB47E4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</w:pPr>
            <w:r w:rsidRPr="009E6699">
              <w:rPr>
                <w:rFonts w:ascii="Verdana" w:hAnsi="Verdana"/>
                <w:b/>
                <w:color w:val="000000"/>
                <w:sz w:val="20"/>
                <w:szCs w:val="20"/>
                <w:lang w:eastAsia="el-GR"/>
              </w:rPr>
              <w:t>Οι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l-GR"/>
              </w:rPr>
              <w:t>πρωτοετείς</w:t>
            </w:r>
            <w:r w:rsidRPr="00D04A6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9E669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l-GR"/>
              </w:rPr>
              <w:t>φοιτητές/τριες  </w:t>
            </w:r>
            <w:r w:rsidRPr="009E6699">
              <w:rPr>
                <w:rFonts w:ascii="Verdana" w:hAnsi="Verdana"/>
                <w:b/>
                <w:color w:val="000000"/>
                <w:sz w:val="20"/>
                <w:szCs w:val="20"/>
                <w:lang w:eastAsia="el-GR"/>
              </w:rPr>
              <w:t>ακαδ. έτους 2020-2021</w:t>
            </w:r>
            <w:r w:rsidRPr="000327B9"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  <w:t>, θα υποβάλλουν </w:t>
            </w:r>
            <w:r w:rsidRPr="000327B9"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>ηλεκτρονικά</w:t>
            </w:r>
            <w:r w:rsidRPr="000327B9"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  <w:t> την αίτηση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  <w:t xml:space="preserve"> με τα απαιτούμενα</w:t>
            </w:r>
            <w:r w:rsidRPr="000327B9"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  <w:t xml:space="preserve"> δικαιολογητικά, για χορήγηση δωρεάν σίτισης, από Δευτέρα </w:t>
            </w:r>
            <w:r w:rsidRPr="000327B9"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 xml:space="preserve">12 Οκτωβρίου 2020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 xml:space="preserve"> έως Τετάρτη  21</w:t>
            </w:r>
            <w:bookmarkStart w:id="0" w:name="_GoBack"/>
            <w:bookmarkEnd w:id="0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 xml:space="preserve"> Οκτω</w:t>
            </w:r>
            <w:r w:rsidRPr="000327B9"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>βρίου 2020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 xml:space="preserve">. </w:t>
            </w:r>
          </w:p>
          <w:p w:rsidR="006E2AD7" w:rsidRPr="000327B9" w:rsidRDefault="006E2AD7" w:rsidP="00BB47E4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</w:pPr>
            <w:r w:rsidRPr="000327B9"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>Προϋπόθεση είναι η ολοκλ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 xml:space="preserve">ήρωση της εγγραφής </w:t>
            </w:r>
            <w:r w:rsidRPr="000327B9"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  <w:t>στις Γραμματείες των Τμημάτων</w:t>
            </w:r>
            <w:r w:rsidRPr="000327B9"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> </w:t>
            </w:r>
            <w:r w:rsidRPr="000327B9"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  <w:t>και η απόκτηση των κωδικών του ιδρυματικού τους λογαριασμού.</w:t>
            </w:r>
          </w:p>
          <w:p w:rsidR="006E2AD7" w:rsidRPr="000327B9" w:rsidRDefault="006E2AD7" w:rsidP="00BB47E4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</w:pPr>
            <w:r w:rsidRPr="000327B9"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 xml:space="preserve">Οι Πρωτοετείς Φοιτητές που δεν έχουν παραλάβει ακόμα την Ακαδημαϊκή Ταυτότητα θα πρέπει να επισυνάψουν στο αντίστοιχο πεδίο της φόρμας την "Προεπισκόπηση Ακαδημαϊκής Ταυτότητας" την οποία θα βρουν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 xml:space="preserve">στον ιστότοπο της Υπηρεσίας Απόκτησης </w:t>
            </w:r>
            <w:r w:rsidRPr="000327B9">
              <w:rPr>
                <w:rFonts w:ascii="Verdana" w:hAnsi="Verdana"/>
                <w:bCs/>
                <w:color w:val="000000"/>
                <w:sz w:val="20"/>
                <w:szCs w:val="20"/>
                <w:lang w:eastAsia="el-GR"/>
              </w:rPr>
              <w:t xml:space="preserve"> Ακαδημαϊκής Ταυτότητας (academicid.minedu.gov.gr) όταν ολοκληρώσουν εκεί την αίτησή τους.</w:t>
            </w:r>
          </w:p>
          <w:p w:rsidR="006E2AD7" w:rsidRPr="00B34384" w:rsidRDefault="006E2AD7" w:rsidP="00BB47E4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009EE0"/>
                <w:sz w:val="20"/>
                <w:szCs w:val="20"/>
                <w:u w:val="single"/>
                <w:lang w:eastAsia="el-GR"/>
              </w:rPr>
            </w:pPr>
            <w:r w:rsidRPr="00B34384">
              <w:rPr>
                <w:rFonts w:ascii="Verdana" w:hAnsi="Verdana"/>
                <w:b/>
                <w:color w:val="000000"/>
                <w:sz w:val="20"/>
                <w:szCs w:val="20"/>
                <w:lang w:eastAsia="el-GR"/>
              </w:rPr>
              <w:t xml:space="preserve">ΓΙΑ ΥΠΟΒΟΛΗ ΑΙΤΗΣΗΣ ΣΙΤΙΣΗΣ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eastAsia="el-GR"/>
              </w:rPr>
              <w:t xml:space="preserve">(ΜΟΝΟ) </w:t>
            </w:r>
            <w:r w:rsidRPr="00B34384">
              <w:rPr>
                <w:rFonts w:ascii="Verdana" w:hAnsi="Verdana"/>
                <w:b/>
                <w:color w:val="000000"/>
                <w:sz w:val="20"/>
                <w:szCs w:val="20"/>
                <w:lang w:eastAsia="el-GR"/>
              </w:rPr>
              <w:t>ΠΑΤΗΣΤΕ ΣΤΟ ΣΥΝΔΕΣΜΟ: </w:t>
            </w:r>
            <w:hyperlink r:id="rId4" w:tgtFrame="_blank" w:history="1">
              <w:r w:rsidRPr="00B34384">
                <w:rPr>
                  <w:rFonts w:ascii="Verdana" w:hAnsi="Verdana"/>
                  <w:b/>
                  <w:color w:val="009EE0"/>
                  <w:sz w:val="20"/>
                  <w:szCs w:val="20"/>
                  <w:u w:val="single"/>
                  <w:lang w:eastAsia="el-GR"/>
                </w:rPr>
                <w:t>https://merimna.uth.gr</w:t>
              </w:r>
            </w:hyperlink>
            <w:r w:rsidRPr="00B34384">
              <w:rPr>
                <w:rFonts w:ascii="Verdana" w:hAnsi="Verdana"/>
                <w:b/>
                <w:color w:val="009EE0"/>
                <w:sz w:val="20"/>
                <w:szCs w:val="20"/>
                <w:u w:val="single"/>
                <w:lang w:eastAsia="el-GR"/>
              </w:rPr>
              <w:t xml:space="preserve"> </w:t>
            </w:r>
          </w:p>
          <w:p w:rsidR="006E2AD7" w:rsidRPr="006150D0" w:rsidRDefault="006E2AD7" w:rsidP="00BB47E4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u w:val="single"/>
                <w:lang w:eastAsia="el-GR"/>
              </w:rPr>
            </w:pPr>
            <w:r w:rsidRPr="006150D0">
              <w:rPr>
                <w:rFonts w:ascii="Verdana" w:hAnsi="Verdana"/>
                <w:color w:val="000000"/>
                <w:sz w:val="20"/>
                <w:szCs w:val="20"/>
                <w:u w:val="single"/>
                <w:lang w:eastAsia="el-GR"/>
              </w:rPr>
              <w:t xml:space="preserve">ΕΠΙΣΗΜΑΙΝΟΥΜΕ ΟΤΙ </w:t>
            </w:r>
            <w:r>
              <w:rPr>
                <w:rFonts w:ascii="Verdana" w:hAnsi="Verdana"/>
                <w:color w:val="000000"/>
                <w:sz w:val="20"/>
                <w:szCs w:val="20"/>
                <w:u w:val="single"/>
                <w:lang w:eastAsia="el-GR"/>
              </w:rPr>
              <w:t xml:space="preserve">ΘΑ </w:t>
            </w:r>
            <w:r w:rsidRPr="006150D0">
              <w:rPr>
                <w:rFonts w:ascii="Verdana" w:hAnsi="Verdana"/>
                <w:color w:val="000000"/>
                <w:sz w:val="20"/>
                <w:szCs w:val="20"/>
                <w:u w:val="single"/>
                <w:lang w:eastAsia="el-GR"/>
              </w:rPr>
              <w:t xml:space="preserve">ΥΠΟΒΑΛΕΤΕ ΑΙΤΗΣΗ </w:t>
            </w:r>
            <w:r w:rsidRPr="006150D0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eastAsia="el-GR"/>
              </w:rPr>
              <w:t>ΓΙΑ ΣΙΤΙΣΗ (ΜΟΝΟ)</w:t>
            </w:r>
          </w:p>
          <w:p w:rsidR="006E2AD7" w:rsidRPr="000327B9" w:rsidRDefault="006E2AD7" w:rsidP="00BB47E4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</w:pPr>
            <w:r w:rsidRPr="000327B9">
              <w:rPr>
                <w:rFonts w:ascii="Verdana" w:hAnsi="Verdana"/>
                <w:color w:val="000000"/>
                <w:sz w:val="20"/>
                <w:szCs w:val="20"/>
                <w:u w:val="single"/>
                <w:lang w:eastAsia="el-GR"/>
              </w:rPr>
              <w:t>ΠΡΟΣΟΧΗ:</w:t>
            </w:r>
            <w:r w:rsidRPr="000327B9">
              <w:rPr>
                <w:rFonts w:ascii="Verdana" w:hAnsi="Verdana"/>
                <w:color w:val="000000"/>
                <w:sz w:val="20"/>
                <w:szCs w:val="20"/>
                <w:lang w:eastAsia="el-GR"/>
              </w:rPr>
              <w:t> Για την πρόσβαση στην ηλεκτρονική πλατφόρμα Αιτήσεων Σίτισης από ηλεκτρονικό υπολογιστή εκτός δικτύου Πανεπιστημίου Θεσσαλίας, θα πρέπει να κάνετε χρήση του </w:t>
            </w:r>
            <w:hyperlink r:id="rId5" w:tgtFrame="_blank" w:history="1">
              <w:r w:rsidRPr="000327B9">
                <w:rPr>
                  <w:rFonts w:ascii="Verdana" w:hAnsi="Verdana"/>
                  <w:color w:val="009EE0"/>
                  <w:sz w:val="20"/>
                  <w:szCs w:val="20"/>
                  <w:u w:val="single"/>
                  <w:lang w:eastAsia="el-GR"/>
                </w:rPr>
                <w:t>Εικονικού Ιδιωτικού Δικτύου (VPN)</w:t>
              </w:r>
            </w:hyperlink>
            <w:r w:rsidRPr="000327B9">
              <w:rPr>
                <w:rFonts w:ascii="Verdana" w:hAnsi="Verdana"/>
                <w:color w:val="000000"/>
                <w:sz w:val="20"/>
                <w:szCs w:val="20"/>
                <w:u w:val="single"/>
                <w:lang w:eastAsia="el-GR"/>
              </w:rPr>
              <w:t>.</w:t>
            </w:r>
          </w:p>
        </w:tc>
      </w:tr>
    </w:tbl>
    <w:p w:rsidR="006E2AD7" w:rsidRDefault="006E2AD7" w:rsidP="00BB47E4">
      <w:pPr>
        <w:jc w:val="both"/>
      </w:pPr>
      <w:r w:rsidRPr="00E66192">
        <w:rPr>
          <w:rFonts w:ascii="Verdana" w:hAnsi="Verdana"/>
          <w:color w:val="000000"/>
          <w:sz w:val="16"/>
          <w:szCs w:val="16"/>
          <w:shd w:val="clear" w:color="auto" w:fill="FFFFFF"/>
          <w:lang w:eastAsia="el-GR"/>
        </w:rPr>
        <w:t> </w:t>
      </w:r>
    </w:p>
    <w:sectPr w:rsidR="006E2AD7" w:rsidSect="00E53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192"/>
    <w:rsid w:val="00003933"/>
    <w:rsid w:val="000327B9"/>
    <w:rsid w:val="000A3DF9"/>
    <w:rsid w:val="000B675B"/>
    <w:rsid w:val="00205135"/>
    <w:rsid w:val="003B4B04"/>
    <w:rsid w:val="00472A16"/>
    <w:rsid w:val="004D65F5"/>
    <w:rsid w:val="00564D22"/>
    <w:rsid w:val="006150D0"/>
    <w:rsid w:val="006271BC"/>
    <w:rsid w:val="006E2AD7"/>
    <w:rsid w:val="008F5C99"/>
    <w:rsid w:val="00941306"/>
    <w:rsid w:val="009E6699"/>
    <w:rsid w:val="00A642E8"/>
    <w:rsid w:val="00B34384"/>
    <w:rsid w:val="00B900F1"/>
    <w:rsid w:val="00BB47E4"/>
    <w:rsid w:val="00CD31BF"/>
    <w:rsid w:val="00D04A68"/>
    <w:rsid w:val="00E36340"/>
    <w:rsid w:val="00E53CB3"/>
    <w:rsid w:val="00E6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66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E6619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66192"/>
    <w:rPr>
      <w:rFonts w:cs="Times New Roman"/>
      <w:color w:val="0000FF"/>
      <w:u w:val="single"/>
    </w:rPr>
  </w:style>
  <w:style w:type="character" w:customStyle="1" w:styleId="articleseparator">
    <w:name w:val="article_separator"/>
    <w:basedOn w:val="DefaultParagraphFont"/>
    <w:uiPriority w:val="99"/>
    <w:rsid w:val="00E661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uth.gr/services/eikoniko-idiotiko-diktyo-vpn" TargetMode="Externa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188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Έναρξη Υποβολής Αιτήσεων Σίτισης Πρωτοετών Φοιτητών</dc:title>
  <dc:subject/>
  <dc:creator>ZOUBOU Vasiliki</dc:creator>
  <cp:keywords/>
  <dc:description/>
  <cp:lastModifiedBy>hkardi</cp:lastModifiedBy>
  <cp:revision>2</cp:revision>
  <dcterms:created xsi:type="dcterms:W3CDTF">2020-10-12T10:24:00Z</dcterms:created>
  <dcterms:modified xsi:type="dcterms:W3CDTF">2020-10-12T10:24:00Z</dcterms:modified>
</cp:coreProperties>
</file>